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37C1" w14:textId="77777777" w:rsidR="00681BDC" w:rsidRDefault="00681BDC" w:rsidP="00681B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81BDC" w14:paraId="501FEC16" w14:textId="77777777" w:rsidTr="00681BD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2BAAA07" w14:textId="77777777" w:rsidR="00681BDC" w:rsidRDefault="00681BDC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989E3" w14:textId="77777777" w:rsidR="00681BDC" w:rsidRDefault="00681BD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BA969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42EFE94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9E96103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93B83A3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B35CC00" w14:textId="77777777" w:rsidR="00681BDC" w:rsidRDefault="00681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9DFCFEC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A388C38" w14:textId="77777777" w:rsidR="00681BDC" w:rsidRDefault="00681BD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80103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7A33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D383" w14:textId="77777777" w:rsidR="00681BDC" w:rsidRDefault="00681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3264" w14:textId="22A41CB7" w:rsidR="00681BDC" w:rsidRDefault="00681BD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681BDC" w14:paraId="647292F0" w14:textId="77777777" w:rsidTr="00681BD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E5F3" w14:textId="264A5992" w:rsidR="00681BDC" w:rsidRDefault="00681BD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– PSDB E OUTROS</w:t>
            </w:r>
          </w:p>
        </w:tc>
      </w:tr>
    </w:tbl>
    <w:p w14:paraId="70B8FE9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C8D1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DDD9B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7B883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726224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CFD5494" w14:textId="05C986CF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CA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DA2B5B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622025F" w14:textId="4B7478ED" w:rsidR="00E60C37" w:rsidRPr="00E60C37" w:rsidRDefault="00CA38E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EXPLORAÇÃO DO POÇO TUBULAR PROFUNDO, NO ASSENTAMENTO FURNAS DO RINCÃO, NESTE MUNICÍPIO, BEM COMO A INSTALAÇÃO DE RESERVATÓRIO DE ÁGUA POTÁVEL, BOMBA ELÉTRIA, QUADRO DE COMANDO </w:t>
      </w:r>
      <w:r w:rsidR="00563A83">
        <w:rPr>
          <w:b/>
          <w:i/>
          <w:sz w:val="24"/>
          <w:szCs w:val="24"/>
        </w:rPr>
        <w:t>E AFINS.</w:t>
      </w:r>
    </w:p>
    <w:p w14:paraId="11C1EF0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FA8979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0D6C04A" w14:textId="4188CA52" w:rsidR="00020E1B" w:rsidRDefault="00563A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É de conhecimento público e notório de todos que referido Assentamento sofre diuturnamente com falta desse bem essencial à saúde humana. Muitas vezes usando água de minas e outros sem nenhum tratamento, o que prejudica diretamente a saúde dos moradores.</w:t>
      </w:r>
    </w:p>
    <w:p w14:paraId="3F6D36C5" w14:textId="5BDAF802" w:rsidR="00563A83" w:rsidRDefault="00563A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A6959C3" w14:textId="552477B4" w:rsidR="00563A83" w:rsidRDefault="00563A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Tendo em vista a votação do Orçamento para o exercício de 2023, os Vereadores que assinam a mesma </w:t>
      </w:r>
      <w:r w:rsidR="00681BDC">
        <w:rPr>
          <w:sz w:val="24"/>
          <w:szCs w:val="24"/>
        </w:rPr>
        <w:t>disponibilizarão</w:t>
      </w:r>
      <w:r>
        <w:rPr>
          <w:sz w:val="24"/>
          <w:szCs w:val="24"/>
        </w:rPr>
        <w:t xml:space="preserve"> recursos financeiros, através de Emendas Impositivas Individuais em conjunto para implantação da Rede de Distribuição de Água para ser executada no exercício de 2023 após ativação do sistema.</w:t>
      </w:r>
    </w:p>
    <w:p w14:paraId="6F60C9EA" w14:textId="77777777" w:rsidR="00563A83" w:rsidRPr="00B43DA9" w:rsidRDefault="00563A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99BB418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dezembro de 2022</w:t>
      </w:r>
      <w:r w:rsidRPr="00B43DA9">
        <w:rPr>
          <w:sz w:val="24"/>
          <w:szCs w:val="24"/>
        </w:rPr>
        <w:t>.</w:t>
      </w:r>
    </w:p>
    <w:p w14:paraId="4558D50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10EEE" w14:textId="3A32F274" w:rsidR="00F725A8" w:rsidRPr="00B43DA9" w:rsidRDefault="00681BDC" w:rsidP="00681B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 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Cláudio Ferreira da Silva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 PSD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Verº Áureo da Silva Vilela - PSDB</w:t>
      </w:r>
    </w:p>
    <w:p w14:paraId="38A6CB27" w14:textId="2199BD37" w:rsidR="00F725A8" w:rsidRDefault="00681BDC" w:rsidP="00681BDC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00000" w:rsidRPr="00B43DA9">
        <w:rPr>
          <w:sz w:val="24"/>
          <w:szCs w:val="24"/>
        </w:rPr>
        <w:t>Proponente</w:t>
      </w:r>
      <w:r>
        <w:rPr>
          <w:sz w:val="24"/>
          <w:szCs w:val="24"/>
        </w:rPr>
        <w:t xml:space="preserve">                                                          Subscrevente</w:t>
      </w:r>
    </w:p>
    <w:p w14:paraId="21FC9D88" w14:textId="733426DF" w:rsidR="00681BDC" w:rsidRDefault="00681BDC" w:rsidP="00681BDC">
      <w:pPr>
        <w:rPr>
          <w:lang w:eastAsia="pt-BR"/>
        </w:rPr>
      </w:pPr>
    </w:p>
    <w:p w14:paraId="32C42941" w14:textId="77F6EE64" w:rsidR="00681BDC" w:rsidRPr="00681BDC" w:rsidRDefault="00681BDC" w:rsidP="00681B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81BD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Verº Renê Sérgio Lima de Moura – Progressistas     Verº Mário Nogueira de Souza – PSDB</w:t>
      </w:r>
    </w:p>
    <w:p w14:paraId="71CC7965" w14:textId="4844D1C1" w:rsidR="00B577A6" w:rsidRPr="00681BDC" w:rsidRDefault="00681BDC" w:rsidP="00681B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81BD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Subscrevente                                                        Subscrevente</w:t>
      </w:r>
    </w:p>
    <w:sectPr w:rsidR="00B577A6" w:rsidRPr="00681BD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A794" w14:textId="77777777" w:rsidR="00617883" w:rsidRDefault="00617883">
      <w:pPr>
        <w:spacing w:after="0" w:line="240" w:lineRule="auto"/>
      </w:pPr>
      <w:r>
        <w:separator/>
      </w:r>
    </w:p>
  </w:endnote>
  <w:endnote w:type="continuationSeparator" w:id="0">
    <w:p w14:paraId="2C1FC45A" w14:textId="77777777" w:rsidR="00617883" w:rsidRDefault="0061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1D35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477F6BC5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F9CF" w14:textId="77777777" w:rsidR="00617883" w:rsidRDefault="00617883">
      <w:pPr>
        <w:spacing w:after="0" w:line="240" w:lineRule="auto"/>
      </w:pPr>
      <w:r>
        <w:separator/>
      </w:r>
    </w:p>
  </w:footnote>
  <w:footnote w:type="continuationSeparator" w:id="0">
    <w:p w14:paraId="391457C7" w14:textId="77777777" w:rsidR="00617883" w:rsidRDefault="0061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5943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757A038" wp14:editId="37AA56C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8F499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706EF35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6013BDC9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CF6F8D" wp14:editId="5CF73F9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AC8E9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A182844" w:tentative="1">
      <w:start w:val="1"/>
      <w:numFmt w:val="lowerLetter"/>
      <w:lvlText w:val="%2."/>
      <w:lvlJc w:val="left"/>
      <w:pPr>
        <w:ind w:left="1440" w:hanging="360"/>
      </w:pPr>
    </w:lvl>
    <w:lvl w:ilvl="2" w:tplc="FDE85B24" w:tentative="1">
      <w:start w:val="1"/>
      <w:numFmt w:val="lowerRoman"/>
      <w:lvlText w:val="%3."/>
      <w:lvlJc w:val="right"/>
      <w:pPr>
        <w:ind w:left="2160" w:hanging="180"/>
      </w:pPr>
    </w:lvl>
    <w:lvl w:ilvl="3" w:tplc="05D88D60" w:tentative="1">
      <w:start w:val="1"/>
      <w:numFmt w:val="decimal"/>
      <w:lvlText w:val="%4."/>
      <w:lvlJc w:val="left"/>
      <w:pPr>
        <w:ind w:left="2880" w:hanging="360"/>
      </w:pPr>
    </w:lvl>
    <w:lvl w:ilvl="4" w:tplc="144894D0" w:tentative="1">
      <w:start w:val="1"/>
      <w:numFmt w:val="lowerLetter"/>
      <w:lvlText w:val="%5."/>
      <w:lvlJc w:val="left"/>
      <w:pPr>
        <w:ind w:left="3600" w:hanging="360"/>
      </w:pPr>
    </w:lvl>
    <w:lvl w:ilvl="5" w:tplc="8EA24D8C" w:tentative="1">
      <w:start w:val="1"/>
      <w:numFmt w:val="lowerRoman"/>
      <w:lvlText w:val="%6."/>
      <w:lvlJc w:val="right"/>
      <w:pPr>
        <w:ind w:left="4320" w:hanging="180"/>
      </w:pPr>
    </w:lvl>
    <w:lvl w:ilvl="6" w:tplc="5F687112" w:tentative="1">
      <w:start w:val="1"/>
      <w:numFmt w:val="decimal"/>
      <w:lvlText w:val="%7."/>
      <w:lvlJc w:val="left"/>
      <w:pPr>
        <w:ind w:left="5040" w:hanging="360"/>
      </w:pPr>
    </w:lvl>
    <w:lvl w:ilvl="7" w:tplc="3D5A18B8" w:tentative="1">
      <w:start w:val="1"/>
      <w:numFmt w:val="lowerLetter"/>
      <w:lvlText w:val="%8."/>
      <w:lvlJc w:val="left"/>
      <w:pPr>
        <w:ind w:left="5760" w:hanging="360"/>
      </w:pPr>
    </w:lvl>
    <w:lvl w:ilvl="8" w:tplc="B720F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AE678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AC6EA60" w:tentative="1">
      <w:start w:val="1"/>
      <w:numFmt w:val="lowerLetter"/>
      <w:lvlText w:val="%2."/>
      <w:lvlJc w:val="left"/>
      <w:pPr>
        <w:ind w:left="4135" w:hanging="360"/>
      </w:pPr>
    </w:lvl>
    <w:lvl w:ilvl="2" w:tplc="FE6E6C30" w:tentative="1">
      <w:start w:val="1"/>
      <w:numFmt w:val="lowerRoman"/>
      <w:lvlText w:val="%3."/>
      <w:lvlJc w:val="right"/>
      <w:pPr>
        <w:ind w:left="4855" w:hanging="180"/>
      </w:pPr>
    </w:lvl>
    <w:lvl w:ilvl="3" w:tplc="D9AC5412" w:tentative="1">
      <w:start w:val="1"/>
      <w:numFmt w:val="decimal"/>
      <w:lvlText w:val="%4."/>
      <w:lvlJc w:val="left"/>
      <w:pPr>
        <w:ind w:left="5575" w:hanging="360"/>
      </w:pPr>
    </w:lvl>
    <w:lvl w:ilvl="4" w:tplc="CCFC8884" w:tentative="1">
      <w:start w:val="1"/>
      <w:numFmt w:val="lowerLetter"/>
      <w:lvlText w:val="%5."/>
      <w:lvlJc w:val="left"/>
      <w:pPr>
        <w:ind w:left="6295" w:hanging="360"/>
      </w:pPr>
    </w:lvl>
    <w:lvl w:ilvl="5" w:tplc="9098BE38" w:tentative="1">
      <w:start w:val="1"/>
      <w:numFmt w:val="lowerRoman"/>
      <w:lvlText w:val="%6."/>
      <w:lvlJc w:val="right"/>
      <w:pPr>
        <w:ind w:left="7015" w:hanging="180"/>
      </w:pPr>
    </w:lvl>
    <w:lvl w:ilvl="6" w:tplc="02889850" w:tentative="1">
      <w:start w:val="1"/>
      <w:numFmt w:val="decimal"/>
      <w:lvlText w:val="%7."/>
      <w:lvlJc w:val="left"/>
      <w:pPr>
        <w:ind w:left="7735" w:hanging="360"/>
      </w:pPr>
    </w:lvl>
    <w:lvl w:ilvl="7" w:tplc="C34A9BA4" w:tentative="1">
      <w:start w:val="1"/>
      <w:numFmt w:val="lowerLetter"/>
      <w:lvlText w:val="%8."/>
      <w:lvlJc w:val="left"/>
      <w:pPr>
        <w:ind w:left="8455" w:hanging="360"/>
      </w:pPr>
    </w:lvl>
    <w:lvl w:ilvl="8" w:tplc="8AE27F0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96472986">
    <w:abstractNumId w:val="1"/>
  </w:num>
  <w:num w:numId="2" w16cid:durableId="154759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3A83"/>
    <w:rsid w:val="00577399"/>
    <w:rsid w:val="00595164"/>
    <w:rsid w:val="005A501F"/>
    <w:rsid w:val="005F6905"/>
    <w:rsid w:val="0060293E"/>
    <w:rsid w:val="00612F6C"/>
    <w:rsid w:val="00617883"/>
    <w:rsid w:val="006365FD"/>
    <w:rsid w:val="00660B50"/>
    <w:rsid w:val="00663786"/>
    <w:rsid w:val="00667454"/>
    <w:rsid w:val="00681BD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333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A38E3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28A"/>
  <w15:docId w15:val="{FFB9F812-66FF-4937-972C-D1AB0AD1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2022-12-16T14:10:00Z</dcterms:modified>
</cp:coreProperties>
</file>